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2A4E8B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2A4E8B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2A4E8B">
      <w:pPr>
        <w:spacing w:line="312" w:lineRule="auto"/>
        <w:jc w:val="both"/>
        <w:rPr>
          <w:b/>
          <w:bCs/>
          <w:lang w:val="lt-LT"/>
        </w:rPr>
      </w:pPr>
    </w:p>
    <w:p w:rsidR="00C12AD4" w:rsidRDefault="00C12AD4" w:rsidP="002A4E8B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2A4E8B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BF4E65" w:rsidRPr="00B60454" w:rsidRDefault="00BF4E65" w:rsidP="00BF4E65">
      <w:pPr>
        <w:pStyle w:val="Header"/>
        <w:tabs>
          <w:tab w:val="left" w:pos="2127"/>
          <w:tab w:val="left" w:pos="5103"/>
        </w:tabs>
        <w:spacing w:line="360" w:lineRule="auto"/>
        <w:ind w:right="288"/>
        <w:jc w:val="center"/>
        <w:rPr>
          <w:b/>
          <w:bCs/>
          <w:caps/>
          <w:color w:val="000000"/>
          <w:lang w:eastAsia="lt-LT"/>
        </w:rPr>
      </w:pPr>
      <w:r>
        <w:rPr>
          <w:b/>
          <w:bCs/>
          <w:lang w:val="lt-LT"/>
        </w:rPr>
        <w:t>DĖL</w:t>
      </w:r>
      <w:r w:rsidRPr="002B222F">
        <w:rPr>
          <w:b/>
          <w:bCs/>
          <w:lang w:val="lt-LT"/>
        </w:rPr>
        <w:t xml:space="preserve"> </w:t>
      </w:r>
      <w:r>
        <w:rPr>
          <w:b/>
          <w:bCs/>
          <w:lang w:val="lt-LT"/>
        </w:rPr>
        <w:t xml:space="preserve">PRITARIMO </w:t>
      </w:r>
      <w:r w:rsidRPr="002B222F">
        <w:rPr>
          <w:b/>
          <w:bCs/>
          <w:lang w:val="lt-LT"/>
        </w:rPr>
        <w:t xml:space="preserve">PRIENŲ RAJONO SAVIVALDYBĖS </w:t>
      </w:r>
      <w:r>
        <w:rPr>
          <w:b/>
          <w:bCs/>
          <w:caps/>
          <w:color w:val="000000"/>
          <w:lang w:eastAsia="lt-LT"/>
        </w:rPr>
        <w:t xml:space="preserve">JAUNIMO REIKALŲ </w:t>
      </w:r>
      <w:r w:rsidRPr="002C2781">
        <w:rPr>
          <w:b/>
          <w:bCs/>
          <w:caps/>
          <w:color w:val="000000"/>
          <w:lang w:eastAsia="lt-LT"/>
        </w:rPr>
        <w:t>TARYBOS</w:t>
      </w:r>
      <w:r>
        <w:rPr>
          <w:b/>
          <w:bCs/>
          <w:caps/>
          <w:color w:val="000000"/>
          <w:lang w:eastAsia="lt-LT"/>
        </w:rPr>
        <w:t xml:space="preserve"> </w:t>
      </w:r>
      <w:r>
        <w:rPr>
          <w:b/>
          <w:bCs/>
          <w:lang w:val="lt-LT"/>
        </w:rPr>
        <w:t xml:space="preserve">2020 </w:t>
      </w:r>
      <w:r>
        <w:rPr>
          <w:b/>
          <w:bCs/>
          <w:caps/>
          <w:color w:val="000000"/>
          <w:lang w:eastAsia="lt-LT"/>
        </w:rPr>
        <w:t xml:space="preserve">metų veiklos ataskaitAI </w:t>
      </w:r>
    </w:p>
    <w:p w:rsidR="002A4E8B" w:rsidRPr="00BF4E65" w:rsidRDefault="002A4E8B" w:rsidP="002A4E8B">
      <w:pPr>
        <w:spacing w:line="312" w:lineRule="auto"/>
        <w:jc w:val="center"/>
        <w:rPr>
          <w:b/>
        </w:rPr>
      </w:pPr>
    </w:p>
    <w:p w:rsidR="003A1BC3" w:rsidRPr="004D4ECC" w:rsidRDefault="005D4987" w:rsidP="002A4E8B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2A4E8B">
        <w:rPr>
          <w:lang w:val="lt-LT"/>
        </w:rPr>
        <w:t>gegužės 27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2A4E8B">
        <w:rPr>
          <w:lang w:val="lt-LT"/>
        </w:rPr>
        <w:t>1</w:t>
      </w:r>
      <w:r w:rsidR="001901DB">
        <w:rPr>
          <w:lang w:val="lt-LT"/>
        </w:rPr>
        <w:t>2</w:t>
      </w:r>
      <w:r w:rsidR="00BF4E65">
        <w:rPr>
          <w:lang w:val="lt-LT"/>
        </w:rPr>
        <w:t>9</w:t>
      </w:r>
    </w:p>
    <w:p w:rsidR="00AC75EA" w:rsidRDefault="00AC75EA" w:rsidP="002A4E8B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2A4E8B">
      <w:pPr>
        <w:spacing w:line="312" w:lineRule="auto"/>
        <w:ind w:firstLine="1080"/>
        <w:jc w:val="both"/>
        <w:rPr>
          <w:lang w:val="lt-LT" w:eastAsia="lt-LT"/>
        </w:rPr>
      </w:pPr>
    </w:p>
    <w:p w:rsidR="00BF4E65" w:rsidRPr="00BF4E65" w:rsidRDefault="00BF4E65" w:rsidP="00BF4E65">
      <w:pPr>
        <w:spacing w:line="360" w:lineRule="auto"/>
        <w:ind w:right="288" w:firstLine="851"/>
        <w:jc w:val="both"/>
        <w:rPr>
          <w:rFonts w:eastAsia="Calibri"/>
          <w:color w:val="000000"/>
          <w:lang w:val="lt-LT"/>
        </w:rPr>
      </w:pPr>
      <w:r w:rsidRPr="00BF4E65">
        <w:rPr>
          <w:rFonts w:eastAsia="Calibri"/>
          <w:lang w:val="lt-LT"/>
        </w:rPr>
        <w:t xml:space="preserve">Vadovaudamasi Prienų rajono savivaldybės jaunimo reikalų tarybos nuostatų, patvirtintų Prienų rajono savivaldybės tarybos 2019 m. kovo 28 d. sprendimu Nr. T3-75 „Dėl Prienų rajono savivaldybės jaunimo reikalų tarybos nuostatų patvirtinimo“, 7.11 papunkčiu, Prienų rajono savivaldybės taryba </w:t>
      </w:r>
      <w:r w:rsidRPr="00BF4E65">
        <w:rPr>
          <w:lang w:val="lt-LT"/>
        </w:rPr>
        <w:t>n u s p r e n d ž i a:</w:t>
      </w:r>
      <w:r w:rsidRPr="00BF4E65">
        <w:rPr>
          <w:rFonts w:eastAsia="Calibri"/>
          <w:color w:val="000000"/>
          <w:lang w:val="lt-LT"/>
        </w:rPr>
        <w:t xml:space="preserve"> </w:t>
      </w:r>
    </w:p>
    <w:p w:rsidR="00BF4E65" w:rsidRDefault="00BF4E65" w:rsidP="00BF4E65">
      <w:pPr>
        <w:spacing w:line="360" w:lineRule="auto"/>
        <w:ind w:right="288"/>
        <w:jc w:val="both"/>
        <w:rPr>
          <w:rFonts w:eastAsia="Calibri"/>
          <w:color w:val="000000"/>
        </w:rPr>
      </w:pPr>
      <w:r w:rsidRPr="00BF4E65">
        <w:rPr>
          <w:rFonts w:eastAsia="Calibri"/>
          <w:color w:val="000000"/>
          <w:lang w:val="lt-LT"/>
        </w:rPr>
        <w:t xml:space="preserve">               </w:t>
      </w:r>
      <w:proofErr w:type="spellStart"/>
      <w:proofErr w:type="gramStart"/>
      <w:r>
        <w:t>Pritarti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jaunimo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2020 m</w:t>
      </w:r>
      <w:r w:rsidR="002F491D">
        <w:t>etų</w:t>
      </w:r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ataskaitai</w:t>
      </w:r>
      <w:proofErr w:type="spellEnd"/>
      <w:r>
        <w:t xml:space="preserve"> (</w:t>
      </w:r>
      <w:proofErr w:type="spellStart"/>
      <w:r>
        <w:t>pridedama</w:t>
      </w:r>
      <w:proofErr w:type="spellEnd"/>
      <w:r>
        <w:t>).</w:t>
      </w:r>
      <w:proofErr w:type="gramEnd"/>
    </w:p>
    <w:p w:rsidR="00DB6A94" w:rsidRPr="001901DB" w:rsidRDefault="00DB6A94" w:rsidP="002A4E8B">
      <w:pPr>
        <w:spacing w:line="312" w:lineRule="auto"/>
      </w:pPr>
    </w:p>
    <w:p w:rsidR="00551604" w:rsidRDefault="00551604" w:rsidP="002A4E8B">
      <w:pPr>
        <w:spacing w:line="312" w:lineRule="auto"/>
        <w:jc w:val="both"/>
        <w:rPr>
          <w:lang w:val="lt-LT"/>
        </w:rPr>
      </w:pPr>
    </w:p>
    <w:p w:rsidR="00A608D1" w:rsidRPr="004D4ECC" w:rsidRDefault="00AC75EA" w:rsidP="002A4E8B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  <w:r w:rsidR="0033126A" w:rsidRPr="004D4ECC">
        <w:rPr>
          <w:lang w:val="lt-LT"/>
        </w:rPr>
        <w:t xml:space="preserve">           </w:t>
      </w:r>
    </w:p>
    <w:p w:rsidR="00636DC4" w:rsidRPr="004D4ECC" w:rsidRDefault="00636DC4" w:rsidP="002A4E8B">
      <w:pPr>
        <w:spacing w:line="312" w:lineRule="auto"/>
        <w:jc w:val="both"/>
        <w:rPr>
          <w:lang w:val="lt-LT"/>
        </w:rPr>
      </w:pPr>
    </w:p>
    <w:sectPr w:rsidR="00636DC4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7FE" w:rsidRDefault="005977FE">
      <w:r>
        <w:separator/>
      </w:r>
    </w:p>
  </w:endnote>
  <w:endnote w:type="continuationSeparator" w:id="0">
    <w:p w:rsidR="005977FE" w:rsidRDefault="00597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7FE" w:rsidRDefault="005977FE">
      <w:r>
        <w:separator/>
      </w:r>
    </w:p>
  </w:footnote>
  <w:footnote w:type="continuationSeparator" w:id="0">
    <w:p w:rsidR="005977FE" w:rsidRDefault="005977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1A5ECA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1A5ECA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604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5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6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7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9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0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1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3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5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8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9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1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2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3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4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0"/>
  </w:num>
  <w:num w:numId="2">
    <w:abstractNumId w:val="32"/>
  </w:num>
  <w:num w:numId="3">
    <w:abstractNumId w:val="15"/>
  </w:num>
  <w:num w:numId="4">
    <w:abstractNumId w:val="18"/>
  </w:num>
  <w:num w:numId="5">
    <w:abstractNumId w:val="35"/>
  </w:num>
  <w:num w:numId="6">
    <w:abstractNumId w:val="24"/>
  </w:num>
  <w:num w:numId="7">
    <w:abstractNumId w:val="9"/>
  </w:num>
  <w:num w:numId="8">
    <w:abstractNumId w:val="23"/>
  </w:num>
  <w:num w:numId="9">
    <w:abstractNumId w:val="2"/>
  </w:num>
  <w:num w:numId="10">
    <w:abstractNumId w:val="30"/>
  </w:num>
  <w:num w:numId="11">
    <w:abstractNumId w:val="0"/>
  </w:num>
  <w:num w:numId="12">
    <w:abstractNumId w:val="5"/>
  </w:num>
  <w:num w:numId="13">
    <w:abstractNumId w:val="16"/>
  </w:num>
  <w:num w:numId="14">
    <w:abstractNumId w:val="17"/>
  </w:num>
  <w:num w:numId="15">
    <w:abstractNumId w:val="4"/>
  </w:num>
  <w:num w:numId="16">
    <w:abstractNumId w:val="29"/>
  </w:num>
  <w:num w:numId="17">
    <w:abstractNumId w:val="10"/>
  </w:num>
  <w:num w:numId="18">
    <w:abstractNumId w:val="33"/>
  </w:num>
  <w:num w:numId="19">
    <w:abstractNumId w:val="11"/>
  </w:num>
  <w:num w:numId="20">
    <w:abstractNumId w:val="26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2"/>
  </w:num>
  <w:num w:numId="27">
    <w:abstractNumId w:val="21"/>
  </w:num>
  <w:num w:numId="28">
    <w:abstractNumId w:val="3"/>
  </w:num>
  <w:num w:numId="29">
    <w:abstractNumId w:val="31"/>
  </w:num>
  <w:num w:numId="30">
    <w:abstractNumId w:val="7"/>
  </w:num>
  <w:num w:numId="31">
    <w:abstractNumId w:val="27"/>
  </w:num>
  <w:num w:numId="32">
    <w:abstractNumId w:val="19"/>
  </w:num>
  <w:num w:numId="33">
    <w:abstractNumId w:val="25"/>
  </w:num>
  <w:num w:numId="34">
    <w:abstractNumId w:val="28"/>
  </w:num>
  <w:num w:numId="35">
    <w:abstractNumId w:val="34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10274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0FCA"/>
    <w:rsid w:val="000E1CB8"/>
    <w:rsid w:val="000E3341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0F7ECC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0EC"/>
    <w:rsid w:val="00140595"/>
    <w:rsid w:val="00142E24"/>
    <w:rsid w:val="00143DAB"/>
    <w:rsid w:val="00146587"/>
    <w:rsid w:val="00146AD8"/>
    <w:rsid w:val="0015382D"/>
    <w:rsid w:val="00155026"/>
    <w:rsid w:val="0015549E"/>
    <w:rsid w:val="00157054"/>
    <w:rsid w:val="00160A8E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26E"/>
    <w:rsid w:val="00176D0D"/>
    <w:rsid w:val="00180A92"/>
    <w:rsid w:val="001824ED"/>
    <w:rsid w:val="00182C2A"/>
    <w:rsid w:val="001834C5"/>
    <w:rsid w:val="00183876"/>
    <w:rsid w:val="00184602"/>
    <w:rsid w:val="00187A60"/>
    <w:rsid w:val="001901DB"/>
    <w:rsid w:val="00190270"/>
    <w:rsid w:val="00193A48"/>
    <w:rsid w:val="00193D1D"/>
    <w:rsid w:val="00195201"/>
    <w:rsid w:val="00196243"/>
    <w:rsid w:val="0019658D"/>
    <w:rsid w:val="001968F0"/>
    <w:rsid w:val="0019779F"/>
    <w:rsid w:val="001A34C4"/>
    <w:rsid w:val="001A5A69"/>
    <w:rsid w:val="001A5ECA"/>
    <w:rsid w:val="001B1678"/>
    <w:rsid w:val="001B220D"/>
    <w:rsid w:val="001B5310"/>
    <w:rsid w:val="001B68BD"/>
    <w:rsid w:val="001B7FA5"/>
    <w:rsid w:val="001C037A"/>
    <w:rsid w:val="001C0AEF"/>
    <w:rsid w:val="001C13C4"/>
    <w:rsid w:val="001C437F"/>
    <w:rsid w:val="001C5BE8"/>
    <w:rsid w:val="001C6F8E"/>
    <w:rsid w:val="001C7D36"/>
    <w:rsid w:val="001D02CC"/>
    <w:rsid w:val="001D2800"/>
    <w:rsid w:val="001D6031"/>
    <w:rsid w:val="001D62E6"/>
    <w:rsid w:val="001D6314"/>
    <w:rsid w:val="001E0B57"/>
    <w:rsid w:val="001E11D4"/>
    <w:rsid w:val="001E2637"/>
    <w:rsid w:val="001E4A42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696E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B9D"/>
    <w:rsid w:val="002F0E83"/>
    <w:rsid w:val="002F2258"/>
    <w:rsid w:val="002F225A"/>
    <w:rsid w:val="002F2E27"/>
    <w:rsid w:val="002F491D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B81"/>
    <w:rsid w:val="00344296"/>
    <w:rsid w:val="00351500"/>
    <w:rsid w:val="00351D39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47BC"/>
    <w:rsid w:val="004B64BE"/>
    <w:rsid w:val="004B7A62"/>
    <w:rsid w:val="004C289E"/>
    <w:rsid w:val="004C38CF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40184"/>
    <w:rsid w:val="005415CC"/>
    <w:rsid w:val="00544723"/>
    <w:rsid w:val="00545F03"/>
    <w:rsid w:val="00546C2A"/>
    <w:rsid w:val="005512AF"/>
    <w:rsid w:val="00551604"/>
    <w:rsid w:val="00553AB1"/>
    <w:rsid w:val="0055476E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977FE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6DC4"/>
    <w:rsid w:val="006379B8"/>
    <w:rsid w:val="00637B73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1B7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46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D7982"/>
    <w:rsid w:val="007E0825"/>
    <w:rsid w:val="007E206F"/>
    <w:rsid w:val="007E254A"/>
    <w:rsid w:val="007E2D7D"/>
    <w:rsid w:val="007E5CEA"/>
    <w:rsid w:val="007F0BC2"/>
    <w:rsid w:val="007F1DD4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4D43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0A75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2CCD"/>
    <w:rsid w:val="008B38E2"/>
    <w:rsid w:val="008B3EF8"/>
    <w:rsid w:val="008B576D"/>
    <w:rsid w:val="008B76BC"/>
    <w:rsid w:val="008B7DC0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0F29"/>
    <w:rsid w:val="00901818"/>
    <w:rsid w:val="00902C3F"/>
    <w:rsid w:val="00902F7F"/>
    <w:rsid w:val="0090309A"/>
    <w:rsid w:val="0090319F"/>
    <w:rsid w:val="009046FA"/>
    <w:rsid w:val="009055EC"/>
    <w:rsid w:val="0090663A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3175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FD1"/>
    <w:rsid w:val="00983239"/>
    <w:rsid w:val="00983243"/>
    <w:rsid w:val="0098662C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53E5"/>
    <w:rsid w:val="009B593E"/>
    <w:rsid w:val="009B5DF0"/>
    <w:rsid w:val="009C2BE4"/>
    <w:rsid w:val="009C3003"/>
    <w:rsid w:val="009C38CF"/>
    <w:rsid w:val="009C50E2"/>
    <w:rsid w:val="009C542B"/>
    <w:rsid w:val="009C61E2"/>
    <w:rsid w:val="009C6D7D"/>
    <w:rsid w:val="009D12CB"/>
    <w:rsid w:val="009D1EA8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6860"/>
    <w:rsid w:val="00A26DA6"/>
    <w:rsid w:val="00A27DA5"/>
    <w:rsid w:val="00A30872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E7EA6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0D0A"/>
    <w:rsid w:val="00B914ED"/>
    <w:rsid w:val="00B918CF"/>
    <w:rsid w:val="00B9303B"/>
    <w:rsid w:val="00B936A5"/>
    <w:rsid w:val="00B936DD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0DF0"/>
    <w:rsid w:val="00BF1535"/>
    <w:rsid w:val="00BF287A"/>
    <w:rsid w:val="00BF3739"/>
    <w:rsid w:val="00BF3888"/>
    <w:rsid w:val="00BF49C8"/>
    <w:rsid w:val="00BF4E65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0AB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53C7"/>
    <w:rsid w:val="00C96E9F"/>
    <w:rsid w:val="00C97CC6"/>
    <w:rsid w:val="00CA059D"/>
    <w:rsid w:val="00CA1D68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2863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BC6"/>
    <w:rsid w:val="00E0256A"/>
    <w:rsid w:val="00E02A1E"/>
    <w:rsid w:val="00E0339F"/>
    <w:rsid w:val="00E035F3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A5"/>
    <w:rsid w:val="00E23844"/>
    <w:rsid w:val="00E24C7A"/>
    <w:rsid w:val="00E25E62"/>
    <w:rsid w:val="00E27ACE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34A8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0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F255C-5567-4B2D-AD22-E56BB747B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5</cp:revision>
  <cp:lastPrinted>2021-02-26T07:38:00Z</cp:lastPrinted>
  <dcterms:created xsi:type="dcterms:W3CDTF">2021-05-27T10:50:00Z</dcterms:created>
  <dcterms:modified xsi:type="dcterms:W3CDTF">2021-05-27T11:29:00Z</dcterms:modified>
</cp:coreProperties>
</file>