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571151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571151">
      <w:pPr>
        <w:spacing w:line="276" w:lineRule="auto"/>
        <w:jc w:val="center"/>
        <w:rPr>
          <w:sz w:val="10"/>
        </w:rPr>
      </w:pPr>
    </w:p>
    <w:p w:rsidR="0077033C" w:rsidRPr="006F5F69" w:rsidRDefault="0077033C" w:rsidP="00571151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571151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571151">
      <w:pPr>
        <w:spacing w:line="276" w:lineRule="auto"/>
        <w:rPr>
          <w:b/>
          <w:lang w:val="lt-LT"/>
        </w:rPr>
      </w:pPr>
    </w:p>
    <w:p w:rsidR="00641A4B" w:rsidRPr="004D4ECC" w:rsidRDefault="00641A4B" w:rsidP="00571151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C0362" w:rsidRPr="00BC6776" w:rsidRDefault="008C0362" w:rsidP="008C0362">
      <w:pPr>
        <w:pStyle w:val="BodyText2"/>
        <w:spacing w:line="276" w:lineRule="auto"/>
        <w:rPr>
          <w:szCs w:val="24"/>
          <w:lang w:val="lt-LT"/>
        </w:rPr>
      </w:pPr>
      <w:r>
        <w:rPr>
          <w:caps w:val="0"/>
          <w:szCs w:val="24"/>
          <w:lang w:val="lt-LT"/>
        </w:rPr>
        <w:t xml:space="preserve">DĖL </w:t>
      </w:r>
      <w:r w:rsidRPr="00FF504C">
        <w:rPr>
          <w:caps w:val="0"/>
          <w:color w:val="000000"/>
          <w:szCs w:val="24"/>
          <w:lang w:val="lt-LT"/>
        </w:rPr>
        <w:t>PRIENŲ RAJONO</w:t>
      </w:r>
      <w:r>
        <w:rPr>
          <w:caps w:val="0"/>
          <w:color w:val="FF0000"/>
          <w:szCs w:val="24"/>
          <w:lang w:val="lt-LT"/>
        </w:rPr>
        <w:t xml:space="preserve"> </w:t>
      </w:r>
      <w:r>
        <w:rPr>
          <w:caps w:val="0"/>
          <w:szCs w:val="24"/>
          <w:lang w:val="lt-LT"/>
        </w:rPr>
        <w:t>SAVIVALDYBEI NUOSAVYBĖS TEISE PRIKLAUSANČIO TURTO PERDAVIMO VALDYTI IR NAUDOTI PANAUDOS TEISE PRIENŲ RAJONO NEĮGALIŲJŲ DRAUGIJAI</w:t>
      </w:r>
    </w:p>
    <w:p w:rsidR="004647BB" w:rsidRDefault="004647BB" w:rsidP="004647BB">
      <w:pPr>
        <w:spacing w:line="276" w:lineRule="auto"/>
        <w:jc w:val="center"/>
        <w:rPr>
          <w:lang w:val="lt-LT"/>
        </w:rPr>
      </w:pPr>
    </w:p>
    <w:p w:rsidR="003A1BC3" w:rsidRPr="004D4ECC" w:rsidRDefault="007814A3" w:rsidP="00571151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6425BD">
        <w:rPr>
          <w:lang w:val="lt-LT"/>
        </w:rPr>
        <w:t>gegužės 26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BF4CB2">
        <w:rPr>
          <w:lang w:val="lt-LT"/>
        </w:rPr>
        <w:t>1</w:t>
      </w:r>
      <w:r w:rsidR="00B05160">
        <w:rPr>
          <w:lang w:val="lt-LT"/>
        </w:rPr>
        <w:t>8</w:t>
      </w:r>
      <w:r w:rsidR="008C0362">
        <w:rPr>
          <w:lang w:val="lt-LT"/>
        </w:rPr>
        <w:t>4</w:t>
      </w:r>
    </w:p>
    <w:p w:rsidR="00AC75EA" w:rsidRDefault="00AC75EA" w:rsidP="00571151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34954">
      <w:pPr>
        <w:spacing w:line="276" w:lineRule="auto"/>
        <w:ind w:firstLine="1080"/>
        <w:jc w:val="both"/>
        <w:rPr>
          <w:lang w:val="lt-LT" w:eastAsia="lt-LT"/>
        </w:rPr>
      </w:pPr>
    </w:p>
    <w:p w:rsidR="008C0362" w:rsidRPr="00D263DD" w:rsidRDefault="008C0362" w:rsidP="008C0362">
      <w:pPr>
        <w:pStyle w:val="Header"/>
        <w:tabs>
          <w:tab w:val="clear" w:pos="4153"/>
          <w:tab w:val="clear" w:pos="8306"/>
          <w:tab w:val="num" w:pos="1276"/>
        </w:tabs>
        <w:spacing w:line="276" w:lineRule="auto"/>
        <w:ind w:firstLine="993"/>
        <w:jc w:val="both"/>
      </w:pPr>
      <w:r>
        <w:rPr>
          <w:lang w:val="pl-PL"/>
        </w:rPr>
        <w:t xml:space="preserve">Vadovaudamasi Lietuvos Respublikos vietos savivaldos įstatymo 16 straipsnio 2 dalies 26 punktu, 48 straipsnio 2 dalimi, </w:t>
      </w:r>
      <w:r>
        <w:t xml:space="preserve">Lietuvos Respublikos valstybės ir savivaldybių turto valdymo, naudojimo ir disponavimo juo įstatymo </w:t>
      </w:r>
      <w:r w:rsidRPr="009114AB">
        <w:t xml:space="preserve">14 straipsnio 1 dalies </w:t>
      </w:r>
      <w:r>
        <w:t xml:space="preserve">3 </w:t>
      </w:r>
      <w:r w:rsidRPr="009114AB">
        <w:t>punkt</w:t>
      </w:r>
      <w:r>
        <w:t xml:space="preserve">u, 2 ir 3 dalimis, Prienų rajono savivaldybės turto valdymo, naudojimo ir disponavimo juo tvarkos aprašo, patvirtinto Prienų rajono savivaldybės tarybos 2021 m. balandžio 29 d. sprendimu Nr. T3-115 „Dėl Prienų rajono savivaldybės turto valdymo, naudojimo ir disponavimo juo tvarkos aprašo patvirtinimo“, 26.3, 27.7, 30.1 ir 35.2 papunkčiais, 28 punktu, </w:t>
      </w:r>
      <w:r w:rsidRPr="00D263DD">
        <w:t>Prienų rajono savivaldybės taryba n</w:t>
      </w:r>
      <w:r w:rsidRPr="00D263DD">
        <w:rPr>
          <w:spacing w:val="20"/>
        </w:rPr>
        <w:t xml:space="preserve"> u s p r e n d ž i a</w:t>
      </w:r>
      <w:r w:rsidRPr="00D263DD">
        <w:t xml:space="preserve">: </w:t>
      </w:r>
    </w:p>
    <w:p w:rsidR="008C0362" w:rsidRPr="00056402" w:rsidRDefault="008C0362" w:rsidP="008C0362">
      <w:pPr>
        <w:pStyle w:val="Header"/>
        <w:numPr>
          <w:ilvl w:val="0"/>
          <w:numId w:val="18"/>
        </w:numPr>
        <w:tabs>
          <w:tab w:val="left" w:pos="1276"/>
          <w:tab w:val="left" w:pos="1418"/>
        </w:tabs>
        <w:spacing w:line="276" w:lineRule="auto"/>
        <w:ind w:left="0" w:firstLine="993"/>
        <w:jc w:val="both"/>
        <w:rPr>
          <w:bCs/>
        </w:rPr>
      </w:pPr>
      <w:r w:rsidRPr="00942449">
        <w:t xml:space="preserve">Perduoti </w:t>
      </w:r>
      <w:r>
        <w:t xml:space="preserve">Prienų rajono neįgaliųjų draugijai </w:t>
      </w:r>
      <w:r w:rsidRPr="00942449">
        <w:t xml:space="preserve">(į. k. </w:t>
      </w:r>
      <w:r>
        <w:t>293122840</w:t>
      </w:r>
      <w:r w:rsidRPr="00942449">
        <w:t>) 5 metams (su galimybe pratęsti 5 metams) valdyti ir naudoti panaudos teise Prienų rajono savivaldybei nuosavybės teise priklausan</w:t>
      </w:r>
      <w:r>
        <w:t>tį</w:t>
      </w:r>
      <w:r w:rsidRPr="00942449">
        <w:t xml:space="preserve"> ir šiuo metu </w:t>
      </w:r>
      <w:r>
        <w:t>Prienų rajono savivaldybės administracijos</w:t>
      </w:r>
      <w:r w:rsidRPr="00942449">
        <w:t xml:space="preserve"> patikėjimo teise valdom</w:t>
      </w:r>
      <w:r>
        <w:t>ą turtą:</w:t>
      </w:r>
      <w:r w:rsidRPr="00942449">
        <w:t xml:space="preserve"> </w:t>
      </w:r>
    </w:p>
    <w:p w:rsidR="008C0362" w:rsidRPr="00056402" w:rsidRDefault="008C0362" w:rsidP="008C0362">
      <w:pPr>
        <w:pStyle w:val="Header"/>
        <w:numPr>
          <w:ilvl w:val="1"/>
          <w:numId w:val="18"/>
        </w:numPr>
        <w:tabs>
          <w:tab w:val="clear" w:pos="4153"/>
          <w:tab w:val="center" w:pos="1418"/>
        </w:tabs>
        <w:spacing w:line="276" w:lineRule="auto"/>
        <w:ind w:left="0" w:firstLine="993"/>
        <w:jc w:val="both"/>
        <w:rPr>
          <w:bCs/>
        </w:rPr>
      </w:pPr>
      <w:r>
        <w:t xml:space="preserve"> ilgalaikį turtą – nešiojamąjį kompiuterį </w:t>
      </w:r>
      <w:r w:rsidRPr="00F21337">
        <w:t>ASUS K513EA-BN1142T CPU</w:t>
      </w:r>
      <w:r>
        <w:t>, 1 vnt., inventorinis Nr. 20929, įsigijimo vertė – 660,00 Eur, nusidėvėjimas – 0,00 Eur, likutinė vertė – 660,00 Eur;</w:t>
      </w:r>
    </w:p>
    <w:p w:rsidR="008C0362" w:rsidRPr="00942449" w:rsidRDefault="008C0362" w:rsidP="008C0362">
      <w:pPr>
        <w:pStyle w:val="Header"/>
        <w:numPr>
          <w:ilvl w:val="1"/>
          <w:numId w:val="18"/>
        </w:numPr>
        <w:tabs>
          <w:tab w:val="clear" w:pos="4153"/>
          <w:tab w:val="center" w:pos="1418"/>
        </w:tabs>
        <w:spacing w:line="276" w:lineRule="auto"/>
        <w:ind w:left="0" w:firstLine="993"/>
        <w:jc w:val="both"/>
        <w:rPr>
          <w:bCs/>
        </w:rPr>
      </w:pPr>
      <w:r>
        <w:t xml:space="preserve"> trumpalaikį turtą – daugiafunkcį spausdintuvą M234SDW, 1 vnt., įsigijimo vertė – 290 Eur.</w:t>
      </w:r>
    </w:p>
    <w:p w:rsidR="008C0362" w:rsidRPr="000F69C7" w:rsidRDefault="008C0362" w:rsidP="008C0362">
      <w:pPr>
        <w:pStyle w:val="Header"/>
        <w:numPr>
          <w:ilvl w:val="0"/>
          <w:numId w:val="18"/>
        </w:numPr>
        <w:tabs>
          <w:tab w:val="clear" w:pos="4153"/>
          <w:tab w:val="clear" w:pos="8306"/>
          <w:tab w:val="left" w:pos="1276"/>
          <w:tab w:val="left" w:pos="1418"/>
        </w:tabs>
        <w:spacing w:line="276" w:lineRule="auto"/>
        <w:ind w:left="0" w:firstLine="993"/>
        <w:jc w:val="both"/>
      </w:pPr>
      <w:r w:rsidRPr="000F69C7">
        <w:t xml:space="preserve">Nustatyti, kad </w:t>
      </w:r>
      <w:r>
        <w:t>s</w:t>
      </w:r>
      <w:r w:rsidRPr="000F69C7">
        <w:t>prendimo 1 punkt</w:t>
      </w:r>
      <w:r>
        <w:t>e</w:t>
      </w:r>
      <w:r w:rsidRPr="000F69C7">
        <w:t xml:space="preserve"> nurodytas turtas turi būti naudojamas </w:t>
      </w:r>
      <w:r>
        <w:t>panaudos gav</w:t>
      </w:r>
      <w:r w:rsidRPr="00334CCE">
        <w:t>ėj</w:t>
      </w:r>
      <w:r>
        <w:t>o veikloms (išskyrus komercinę veiklą) vykdyti.</w:t>
      </w:r>
    </w:p>
    <w:p w:rsidR="008C0362" w:rsidRPr="00942449" w:rsidRDefault="008C0362" w:rsidP="008C0362">
      <w:pPr>
        <w:pStyle w:val="Header"/>
        <w:numPr>
          <w:ilvl w:val="0"/>
          <w:numId w:val="18"/>
        </w:numPr>
        <w:tabs>
          <w:tab w:val="clear" w:pos="4153"/>
          <w:tab w:val="clear" w:pos="8306"/>
          <w:tab w:val="left" w:pos="1276"/>
          <w:tab w:val="left" w:pos="1418"/>
        </w:tabs>
        <w:spacing w:line="276" w:lineRule="auto"/>
        <w:ind w:left="0" w:firstLine="993"/>
        <w:jc w:val="both"/>
      </w:pPr>
      <w:r w:rsidRPr="00942449">
        <w:t xml:space="preserve">Įgalioti </w:t>
      </w:r>
      <w:r>
        <w:t xml:space="preserve">Prienų rajono savivaldybės administracijos direktorių </w:t>
      </w:r>
      <w:r w:rsidRPr="00942449">
        <w:t xml:space="preserve">pasirašyti sprendimo </w:t>
      </w:r>
      <w:r>
        <w:t xml:space="preserve">                                  </w:t>
      </w:r>
      <w:r w:rsidRPr="00942449">
        <w:t>1 punkte nurodyt</w:t>
      </w:r>
      <w:r>
        <w:t>o</w:t>
      </w:r>
      <w:r w:rsidRPr="00942449">
        <w:t xml:space="preserve"> turto panaudos sutartį </w:t>
      </w:r>
      <w:r>
        <w:t>ir</w:t>
      </w:r>
      <w:r w:rsidRPr="00942449">
        <w:t xml:space="preserve"> </w:t>
      </w:r>
      <w:r w:rsidRPr="00942449">
        <w:rPr>
          <w:color w:val="000000"/>
        </w:rPr>
        <w:t>perdavimo–priėmimo</w:t>
      </w:r>
      <w:r w:rsidRPr="00942449">
        <w:t xml:space="preserve"> aktą</w:t>
      </w:r>
      <w:r>
        <w:t>.</w:t>
      </w:r>
    </w:p>
    <w:p w:rsidR="008C0362" w:rsidRPr="00451749" w:rsidRDefault="008C0362" w:rsidP="008C0362">
      <w:pPr>
        <w:spacing w:line="276" w:lineRule="auto"/>
        <w:ind w:firstLine="993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F15211" w:rsidRDefault="00F15211" w:rsidP="00DA6E14">
      <w:pPr>
        <w:spacing w:line="276" w:lineRule="auto"/>
        <w:jc w:val="both"/>
        <w:rPr>
          <w:lang w:val="lt-LT"/>
        </w:rPr>
      </w:pPr>
    </w:p>
    <w:p w:rsidR="00A136F8" w:rsidRDefault="00A136F8" w:rsidP="00DA6E14">
      <w:pPr>
        <w:spacing w:line="276" w:lineRule="auto"/>
        <w:jc w:val="both"/>
        <w:rPr>
          <w:lang w:val="lt-LT"/>
        </w:rPr>
      </w:pPr>
    </w:p>
    <w:p w:rsidR="00636DC4" w:rsidRPr="004D4ECC" w:rsidRDefault="00AC75EA" w:rsidP="00571151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A7" w:rsidRDefault="00BC37A7">
      <w:r>
        <w:separator/>
      </w:r>
    </w:p>
  </w:endnote>
  <w:endnote w:type="continuationSeparator" w:id="1">
    <w:p w:rsidR="00BC37A7" w:rsidRDefault="00BC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A7" w:rsidRDefault="00BC37A7">
      <w:r>
        <w:separator/>
      </w:r>
    </w:p>
  </w:footnote>
  <w:footnote w:type="continuationSeparator" w:id="1">
    <w:p w:rsidR="00BC37A7" w:rsidRDefault="00BC3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6FC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66FC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AF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8"/>
  </w:num>
  <w:num w:numId="5">
    <w:abstractNumId w:val="21"/>
  </w:num>
  <w:num w:numId="6">
    <w:abstractNumId w:val="17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20"/>
  </w:num>
  <w:num w:numId="12">
    <w:abstractNumId w:val="1"/>
  </w:num>
  <w:num w:numId="13">
    <w:abstractNumId w:val="13"/>
  </w:num>
  <w:num w:numId="14">
    <w:abstractNumId w:val="16"/>
  </w:num>
  <w:num w:numId="15">
    <w:abstractNumId w:val="11"/>
  </w:num>
  <w:num w:numId="16">
    <w:abstractNumId w:val="19"/>
  </w:num>
  <w:num w:numId="17">
    <w:abstractNumId w:val="7"/>
  </w:num>
  <w:num w:numId="18">
    <w:abstractNumId w:val="3"/>
  </w:num>
  <w:num w:numId="19">
    <w:abstractNumId w:val="6"/>
  </w:num>
  <w:num w:numId="20">
    <w:abstractNumId w:val="2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2086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6DBD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B85"/>
    <w:rsid w:val="000E09E0"/>
    <w:rsid w:val="000E1CB8"/>
    <w:rsid w:val="000E2681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364B"/>
    <w:rsid w:val="00113B1C"/>
    <w:rsid w:val="001142F7"/>
    <w:rsid w:val="001160DA"/>
    <w:rsid w:val="00117F41"/>
    <w:rsid w:val="001207C8"/>
    <w:rsid w:val="00120B90"/>
    <w:rsid w:val="0012117F"/>
    <w:rsid w:val="00122382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F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90D47"/>
    <w:rsid w:val="00291939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63E0"/>
    <w:rsid w:val="002A68F2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2915"/>
    <w:rsid w:val="002C359A"/>
    <w:rsid w:val="002C4953"/>
    <w:rsid w:val="002C6FA4"/>
    <w:rsid w:val="002C7C92"/>
    <w:rsid w:val="002D0055"/>
    <w:rsid w:val="002D023E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07D"/>
    <w:rsid w:val="002F6E19"/>
    <w:rsid w:val="002F7585"/>
    <w:rsid w:val="002F7AA9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3C65"/>
    <w:rsid w:val="003B451D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4FA"/>
    <w:rsid w:val="00486C8F"/>
    <w:rsid w:val="00490647"/>
    <w:rsid w:val="0049137A"/>
    <w:rsid w:val="00491A9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5CC"/>
    <w:rsid w:val="00544723"/>
    <w:rsid w:val="00544D2A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5697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25D"/>
    <w:rsid w:val="00605A7B"/>
    <w:rsid w:val="0060661F"/>
    <w:rsid w:val="00606C4A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621B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3CA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731E"/>
    <w:rsid w:val="007A0B1D"/>
    <w:rsid w:val="007A0F32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CB0"/>
    <w:rsid w:val="007E206F"/>
    <w:rsid w:val="007E254A"/>
    <w:rsid w:val="007E2D7D"/>
    <w:rsid w:val="007E401D"/>
    <w:rsid w:val="007E4C0C"/>
    <w:rsid w:val="007E5388"/>
    <w:rsid w:val="007E5CEA"/>
    <w:rsid w:val="007E7A78"/>
    <w:rsid w:val="007F0BC2"/>
    <w:rsid w:val="007F12CD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6BF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74D4"/>
    <w:rsid w:val="00857B21"/>
    <w:rsid w:val="00857B36"/>
    <w:rsid w:val="00860028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57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566"/>
    <w:rsid w:val="00A02334"/>
    <w:rsid w:val="00A02888"/>
    <w:rsid w:val="00A02C9B"/>
    <w:rsid w:val="00A03709"/>
    <w:rsid w:val="00A03E81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9A4"/>
    <w:rsid w:val="00A33B4B"/>
    <w:rsid w:val="00A343BC"/>
    <w:rsid w:val="00A355F2"/>
    <w:rsid w:val="00A35EC5"/>
    <w:rsid w:val="00A36320"/>
    <w:rsid w:val="00A40299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2D9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CEE"/>
    <w:rsid w:val="00B05160"/>
    <w:rsid w:val="00B05A7A"/>
    <w:rsid w:val="00B05D07"/>
    <w:rsid w:val="00B05D7B"/>
    <w:rsid w:val="00B05D82"/>
    <w:rsid w:val="00B06472"/>
    <w:rsid w:val="00B06990"/>
    <w:rsid w:val="00B06D08"/>
    <w:rsid w:val="00B07B73"/>
    <w:rsid w:val="00B10B0E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14A"/>
    <w:rsid w:val="00BC190D"/>
    <w:rsid w:val="00BC2B72"/>
    <w:rsid w:val="00BC37A7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39C1"/>
    <w:rsid w:val="00C46DD0"/>
    <w:rsid w:val="00C5269C"/>
    <w:rsid w:val="00C566EF"/>
    <w:rsid w:val="00C56BAB"/>
    <w:rsid w:val="00C56CF5"/>
    <w:rsid w:val="00C56D78"/>
    <w:rsid w:val="00C577EB"/>
    <w:rsid w:val="00C57807"/>
    <w:rsid w:val="00C61B8A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1321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397"/>
    <w:rsid w:val="00CC64EB"/>
    <w:rsid w:val="00CC6ACA"/>
    <w:rsid w:val="00CC703A"/>
    <w:rsid w:val="00CD02A2"/>
    <w:rsid w:val="00CD1E77"/>
    <w:rsid w:val="00CD236E"/>
    <w:rsid w:val="00CD29FE"/>
    <w:rsid w:val="00CD3087"/>
    <w:rsid w:val="00CD7570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73CC"/>
    <w:rsid w:val="00D373D1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BEF"/>
    <w:rsid w:val="00DF55EC"/>
    <w:rsid w:val="00DF7A97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840"/>
    <w:rsid w:val="00E04A86"/>
    <w:rsid w:val="00E055C0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99B"/>
    <w:rsid w:val="00E345FA"/>
    <w:rsid w:val="00E35679"/>
    <w:rsid w:val="00E36C13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71CD8"/>
    <w:rsid w:val="00E71D1D"/>
    <w:rsid w:val="00E731E4"/>
    <w:rsid w:val="00E734C9"/>
    <w:rsid w:val="00E7395B"/>
    <w:rsid w:val="00E74C72"/>
    <w:rsid w:val="00E76261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2F2"/>
    <w:rsid w:val="00F52CB7"/>
    <w:rsid w:val="00F53D6B"/>
    <w:rsid w:val="00F5471B"/>
    <w:rsid w:val="00F54E1C"/>
    <w:rsid w:val="00F606B7"/>
    <w:rsid w:val="00F615E6"/>
    <w:rsid w:val="00F61CE7"/>
    <w:rsid w:val="00F627DC"/>
    <w:rsid w:val="00F63975"/>
    <w:rsid w:val="00F64544"/>
    <w:rsid w:val="00F65268"/>
    <w:rsid w:val="00F662CC"/>
    <w:rsid w:val="00F671AF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0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2022-05-27T08:10:00Z</dcterms:created>
  <dcterms:modified xsi:type="dcterms:W3CDTF">2022-05-27T08:11:00Z</dcterms:modified>
</cp:coreProperties>
</file>